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BD" w:rsidRDefault="007E2BBD" w:rsidP="00335C4F">
      <w:pPr>
        <w:shd w:val="clear" w:color="auto" w:fill="FFFFFF"/>
        <w:ind w:left="11" w:right="91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</w:p>
    <w:p w:rsidR="007E2BBD" w:rsidRPr="00F94B51" w:rsidRDefault="00000DCA" w:rsidP="00F94B51">
      <w:pPr>
        <w:shd w:val="clear" w:color="auto" w:fill="FFFFFF"/>
        <w:spacing w:line="360" w:lineRule="auto"/>
        <w:ind w:left="11" w:right="91" w:firstLine="709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r>
        <w:rPr>
          <w:b/>
          <w:bCs/>
          <w:color w:val="000000"/>
          <w:spacing w:val="-2"/>
          <w:sz w:val="28"/>
          <w:szCs w:val="28"/>
        </w:rPr>
        <w:t xml:space="preserve">Методика применения </w:t>
      </w:r>
      <w:r>
        <w:rPr>
          <w:b/>
          <w:bCs/>
          <w:color w:val="000000"/>
          <w:spacing w:val="-4"/>
          <w:sz w:val="28"/>
          <w:szCs w:val="28"/>
        </w:rPr>
        <w:t>рабочих тетрадей при</w:t>
      </w:r>
      <w:r w:rsidRPr="00000DCA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организации самостоятельной работы студентов</w:t>
      </w:r>
      <w:r w:rsidRPr="00000DCA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СПО</w:t>
      </w:r>
    </w:p>
    <w:bookmarkEnd w:id="0"/>
    <w:p w:rsidR="00216746" w:rsidRPr="00000DCA" w:rsidRDefault="00216746" w:rsidP="00000D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0DCA">
        <w:rPr>
          <w:color w:val="000000"/>
          <w:sz w:val="28"/>
          <w:szCs w:val="28"/>
        </w:rPr>
        <w:t xml:space="preserve">Сложившаяся социально-экономическая ситуация в России ставит перед педагогическими коллективами  средних специальных учреждений две основные задачи: удовлетворение образовательных потребностей личности </w:t>
      </w:r>
      <w:r w:rsidRPr="00000DCA">
        <w:rPr>
          <w:color w:val="000000"/>
          <w:spacing w:val="-1"/>
          <w:sz w:val="28"/>
          <w:szCs w:val="28"/>
        </w:rPr>
        <w:t xml:space="preserve">и подготовку конкурентоспособного специалиста. Реализация этих задач невозможна без развития у студентов </w:t>
      </w:r>
      <w:r w:rsidRPr="00000DCA">
        <w:rPr>
          <w:color w:val="000000"/>
          <w:sz w:val="28"/>
          <w:szCs w:val="28"/>
        </w:rPr>
        <w:t xml:space="preserve">навыков самообучения и самовоспитания. </w:t>
      </w:r>
      <w:proofErr w:type="gramStart"/>
      <w:r w:rsidRPr="00000DCA">
        <w:rPr>
          <w:color w:val="000000"/>
          <w:sz w:val="28"/>
          <w:szCs w:val="28"/>
        </w:rPr>
        <w:t xml:space="preserve">Самостоятельная работа обучаемых под руководством преподавателя </w:t>
      </w:r>
      <w:r w:rsidRPr="00000DCA">
        <w:rPr>
          <w:color w:val="000000"/>
          <w:spacing w:val="-1"/>
          <w:sz w:val="28"/>
          <w:szCs w:val="28"/>
        </w:rPr>
        <w:t>занимает большое место в различных формах организации учебного процесса.</w:t>
      </w:r>
      <w:proofErr w:type="gramEnd"/>
      <w:r w:rsidRPr="00000DCA">
        <w:rPr>
          <w:color w:val="000000"/>
          <w:spacing w:val="-1"/>
          <w:sz w:val="28"/>
          <w:szCs w:val="28"/>
        </w:rPr>
        <w:t xml:space="preserve"> Своеобразной формой организации обучения являются внеаудиторные самостоятельные занятия студентов по выполнению домашнего задания.</w:t>
      </w:r>
    </w:p>
    <w:p w:rsidR="00815B52" w:rsidRPr="00000DCA" w:rsidRDefault="00216746" w:rsidP="00000DC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00DCA">
        <w:rPr>
          <w:color w:val="000000"/>
          <w:sz w:val="28"/>
          <w:szCs w:val="28"/>
        </w:rPr>
        <w:t xml:space="preserve">Если студент научится самостоятельно изучать новый материал, пользуясь учебником или какими-то специальными </w:t>
      </w:r>
      <w:r w:rsidRPr="00000DCA">
        <w:rPr>
          <w:color w:val="000000"/>
          <w:spacing w:val="-1"/>
          <w:sz w:val="28"/>
          <w:szCs w:val="28"/>
        </w:rPr>
        <w:t xml:space="preserve">подобранными заданиями, то будет успешно решена задача сознательного овладения теоретическим материалом. Знания, которые обучаемый усвоил самостоятельно, значительно прочнее тех, которые он получил после объяснения </w:t>
      </w:r>
      <w:r w:rsidRPr="00000DCA">
        <w:rPr>
          <w:color w:val="000000"/>
          <w:sz w:val="28"/>
          <w:szCs w:val="28"/>
        </w:rPr>
        <w:t xml:space="preserve">преподавателем. Здесь же решается и большая воспитательная задача — привитие навыка самостоятельности в работе, предоставление возможности в дальнейшем самостоятельно ликвидировать пробелы в знаниях, творчески </w:t>
      </w:r>
      <w:r w:rsidRPr="00000DCA">
        <w:rPr>
          <w:color w:val="000000"/>
          <w:spacing w:val="-1"/>
          <w:sz w:val="28"/>
          <w:szCs w:val="28"/>
        </w:rPr>
        <w:t>применять их в решении каких-то практических задач.</w:t>
      </w:r>
      <w:r w:rsidR="00815B52" w:rsidRPr="00000DCA">
        <w:rPr>
          <w:sz w:val="28"/>
          <w:szCs w:val="28"/>
        </w:rPr>
        <w:t xml:space="preserve"> </w:t>
      </w:r>
    </w:p>
    <w:p w:rsidR="00216746" w:rsidRPr="00000DCA" w:rsidRDefault="00216746" w:rsidP="00000D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0DCA">
        <w:rPr>
          <w:color w:val="000000"/>
          <w:sz w:val="28"/>
          <w:szCs w:val="28"/>
        </w:rPr>
        <w:t xml:space="preserve">На первом занятии по </w:t>
      </w:r>
      <w:r w:rsidR="00815B52" w:rsidRPr="00000DCA">
        <w:rPr>
          <w:color w:val="000000"/>
          <w:sz w:val="28"/>
          <w:szCs w:val="28"/>
        </w:rPr>
        <w:t xml:space="preserve">профессиональному модулю преподаватели </w:t>
      </w:r>
      <w:r w:rsidRPr="00000DCA">
        <w:rPr>
          <w:color w:val="000000"/>
          <w:sz w:val="28"/>
          <w:szCs w:val="28"/>
        </w:rPr>
        <w:t xml:space="preserve">знакомят обучаемых с перечнем тем, которые вынесены для самостоятельного изучения, им объясняют, что без знания материала по данным заболеваниям в практической деятельности будет трудно проводить диагностическую и </w:t>
      </w:r>
      <w:r w:rsidRPr="00000DCA">
        <w:rPr>
          <w:color w:val="000000"/>
          <w:spacing w:val="-3"/>
          <w:sz w:val="28"/>
          <w:szCs w:val="28"/>
        </w:rPr>
        <w:t xml:space="preserve">профилактическую работу среди населения. Для получения прочных знаний по данным темам разработана «Рабочая </w:t>
      </w:r>
      <w:r w:rsidRPr="00000DCA">
        <w:rPr>
          <w:color w:val="000000"/>
          <w:sz w:val="28"/>
          <w:szCs w:val="28"/>
        </w:rPr>
        <w:t>тетрадь студента» — с разнообразными индивидуальными заданиями.</w:t>
      </w:r>
    </w:p>
    <w:p w:rsidR="00216746" w:rsidRPr="00000DCA" w:rsidRDefault="00216746" w:rsidP="00000D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0DCA">
        <w:rPr>
          <w:color w:val="000000"/>
          <w:sz w:val="28"/>
          <w:szCs w:val="28"/>
        </w:rPr>
        <w:t xml:space="preserve">Поэтапное заполнение «Рабочей тетради студента» предполагает </w:t>
      </w:r>
      <w:r w:rsidRPr="00000DCA">
        <w:rPr>
          <w:color w:val="000000"/>
          <w:sz w:val="28"/>
          <w:szCs w:val="28"/>
        </w:rPr>
        <w:lastRenderedPageBreak/>
        <w:t xml:space="preserve">самообучение по темам, освоение которых по </w:t>
      </w:r>
      <w:r w:rsidRPr="00000DCA">
        <w:rPr>
          <w:color w:val="000000"/>
          <w:spacing w:val="-1"/>
          <w:sz w:val="28"/>
          <w:szCs w:val="28"/>
        </w:rPr>
        <w:t>программе вынесено на внеаудиторное самостоятельное изучение.</w:t>
      </w:r>
    </w:p>
    <w:p w:rsidR="00216746" w:rsidRPr="00000DCA" w:rsidRDefault="00216746" w:rsidP="00000D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0DCA">
        <w:rPr>
          <w:color w:val="000000"/>
          <w:spacing w:val="-2"/>
          <w:sz w:val="28"/>
          <w:szCs w:val="28"/>
        </w:rPr>
        <w:t xml:space="preserve">«Рабочая тетрадь студента» состоит из методических указаний, регламентирующих деятельность студентов, и </w:t>
      </w:r>
      <w:r w:rsidRPr="00000DCA">
        <w:rPr>
          <w:color w:val="000000"/>
          <w:spacing w:val="-1"/>
          <w:sz w:val="28"/>
          <w:szCs w:val="28"/>
        </w:rPr>
        <w:t>включает следующие этапы работы:</w:t>
      </w:r>
    </w:p>
    <w:p w:rsidR="00216746" w:rsidRPr="00000DCA" w:rsidRDefault="00216746" w:rsidP="00000DCA">
      <w:pPr>
        <w:shd w:val="clear" w:color="auto" w:fill="FFFFFF"/>
        <w:tabs>
          <w:tab w:val="left" w:pos="518"/>
        </w:tabs>
        <w:spacing w:line="360" w:lineRule="auto"/>
        <w:ind w:firstLine="709"/>
        <w:jc w:val="both"/>
        <w:rPr>
          <w:sz w:val="28"/>
          <w:szCs w:val="28"/>
        </w:rPr>
      </w:pPr>
      <w:r w:rsidRPr="00000DCA">
        <w:rPr>
          <w:color w:val="000000"/>
          <w:sz w:val="28"/>
          <w:szCs w:val="28"/>
          <w:lang w:val="en-US"/>
        </w:rPr>
        <w:t>I</w:t>
      </w:r>
      <w:r w:rsidRPr="00000DCA">
        <w:rPr>
          <w:color w:val="000000"/>
          <w:sz w:val="28"/>
          <w:szCs w:val="28"/>
        </w:rPr>
        <w:tab/>
        <w:t>этап — теоретические вопросы по теме, на которые студенты должны ответить письменно;</w:t>
      </w:r>
    </w:p>
    <w:p w:rsidR="00216746" w:rsidRPr="00000DCA" w:rsidRDefault="00216746" w:rsidP="00000DCA">
      <w:pPr>
        <w:shd w:val="clear" w:color="auto" w:fill="FFFFFF"/>
        <w:tabs>
          <w:tab w:val="left" w:pos="581"/>
        </w:tabs>
        <w:spacing w:line="360" w:lineRule="auto"/>
        <w:ind w:firstLine="709"/>
        <w:jc w:val="both"/>
        <w:rPr>
          <w:sz w:val="28"/>
          <w:szCs w:val="28"/>
        </w:rPr>
      </w:pPr>
      <w:r w:rsidRPr="00000DCA">
        <w:rPr>
          <w:color w:val="000000"/>
          <w:sz w:val="28"/>
          <w:szCs w:val="28"/>
          <w:lang w:val="en-US"/>
        </w:rPr>
        <w:t>II</w:t>
      </w:r>
      <w:r w:rsidRPr="00000DCA">
        <w:rPr>
          <w:color w:val="000000"/>
          <w:sz w:val="28"/>
          <w:szCs w:val="28"/>
        </w:rPr>
        <w:tab/>
        <w:t xml:space="preserve">этап — задания для самоконтроля: тестовые задания, заполнение дифференциально-диагностических таблиц </w:t>
      </w:r>
      <w:r w:rsidRPr="00000DCA">
        <w:rPr>
          <w:color w:val="000000"/>
          <w:spacing w:val="-4"/>
          <w:sz w:val="28"/>
          <w:szCs w:val="28"/>
        </w:rPr>
        <w:t>и т.д</w:t>
      </w:r>
      <w:proofErr w:type="gramStart"/>
      <w:r w:rsidRPr="00000DCA">
        <w:rPr>
          <w:color w:val="000000"/>
          <w:spacing w:val="-4"/>
          <w:sz w:val="28"/>
          <w:szCs w:val="28"/>
        </w:rPr>
        <w:t>.;</w:t>
      </w:r>
      <w:proofErr w:type="gramEnd"/>
    </w:p>
    <w:p w:rsidR="00216746" w:rsidRPr="00000DCA" w:rsidRDefault="00216746" w:rsidP="00000DCA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DCA">
        <w:rPr>
          <w:color w:val="000000"/>
          <w:sz w:val="28"/>
          <w:szCs w:val="28"/>
        </w:rPr>
        <w:t xml:space="preserve">этап — выполнение студентами индивидуального задания по данной теме: составить опорный конспект в виде </w:t>
      </w:r>
      <w:proofErr w:type="gramStart"/>
      <w:r w:rsidRPr="00000DCA">
        <w:rPr>
          <w:color w:val="000000"/>
          <w:sz w:val="28"/>
          <w:szCs w:val="28"/>
        </w:rPr>
        <w:t>граф-структуры</w:t>
      </w:r>
      <w:proofErr w:type="gramEnd"/>
      <w:r w:rsidRPr="00000DCA">
        <w:rPr>
          <w:color w:val="000000"/>
          <w:sz w:val="28"/>
          <w:szCs w:val="28"/>
        </w:rPr>
        <w:t>, кроссворд с эталоном ответа, проблемно-ситуационную задачу с эталоном ответа и т.д.;</w:t>
      </w:r>
    </w:p>
    <w:p w:rsidR="00216746" w:rsidRPr="00000DCA" w:rsidRDefault="00216746" w:rsidP="00000DCA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DCA">
        <w:rPr>
          <w:color w:val="000000"/>
          <w:sz w:val="28"/>
          <w:szCs w:val="28"/>
        </w:rPr>
        <w:t xml:space="preserve">этап — творческое оформление в произвольной форме актуальности и профилактических мероприятий </w:t>
      </w:r>
      <w:r w:rsidRPr="00000DCA">
        <w:rPr>
          <w:color w:val="000000"/>
          <w:spacing w:val="-2"/>
          <w:sz w:val="28"/>
          <w:szCs w:val="28"/>
        </w:rPr>
        <w:t xml:space="preserve">конкретного заболевания. </w:t>
      </w:r>
    </w:p>
    <w:p w:rsidR="00216746" w:rsidRPr="00000DCA" w:rsidRDefault="00216746" w:rsidP="00000DCA">
      <w:pPr>
        <w:shd w:val="clear" w:color="auto" w:fill="FFFFFF"/>
        <w:tabs>
          <w:tab w:val="left" w:pos="6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DCA">
        <w:rPr>
          <w:color w:val="000000"/>
          <w:spacing w:val="-2"/>
          <w:sz w:val="28"/>
          <w:szCs w:val="28"/>
        </w:rPr>
        <w:t>Приветствуются инициатива выполнения задания в форме стихотворения, поэмы, сказок, загадок и т.д.</w:t>
      </w:r>
    </w:p>
    <w:p w:rsidR="00216746" w:rsidRPr="00000DCA" w:rsidRDefault="00216746" w:rsidP="00000DC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00DCA">
        <w:rPr>
          <w:color w:val="000000"/>
          <w:spacing w:val="2"/>
          <w:sz w:val="28"/>
          <w:szCs w:val="28"/>
        </w:rPr>
        <w:t xml:space="preserve">Данная работа выполняется студентом в строго определённые сроки, проверяется, оценивается и на </w:t>
      </w:r>
      <w:r w:rsidRPr="00000DCA">
        <w:rPr>
          <w:color w:val="000000"/>
          <w:spacing w:val="-1"/>
          <w:sz w:val="28"/>
          <w:szCs w:val="28"/>
        </w:rPr>
        <w:t xml:space="preserve">заключительном занятии по дисциплине подводятся итоги. Наиболее интересные работы предлагаются вниманию </w:t>
      </w:r>
      <w:r w:rsidRPr="00000DCA">
        <w:rPr>
          <w:color w:val="000000"/>
          <w:spacing w:val="1"/>
          <w:sz w:val="28"/>
          <w:szCs w:val="28"/>
        </w:rPr>
        <w:t xml:space="preserve">группы. Обязательным условием для получения положительной оценки является соответствие тематике, </w:t>
      </w:r>
      <w:r w:rsidRPr="00000DCA">
        <w:rPr>
          <w:color w:val="000000"/>
          <w:sz w:val="28"/>
          <w:szCs w:val="28"/>
        </w:rPr>
        <w:t>индивидуальность работы, отсутствие дублирования, своевременность выполнения.</w:t>
      </w:r>
    </w:p>
    <w:p w:rsidR="00216746" w:rsidRPr="00000DCA" w:rsidRDefault="00216746" w:rsidP="00000DC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00DCA">
        <w:rPr>
          <w:color w:val="000000"/>
          <w:spacing w:val="2"/>
          <w:sz w:val="28"/>
          <w:szCs w:val="28"/>
        </w:rPr>
        <w:t xml:space="preserve">Использование «Рабочей тетради» активизирует самостоятельную работу студентов, направляет их усилия </w:t>
      </w:r>
      <w:r w:rsidRPr="00000DCA">
        <w:rPr>
          <w:color w:val="000000"/>
          <w:spacing w:val="-1"/>
          <w:sz w:val="28"/>
          <w:szCs w:val="28"/>
        </w:rPr>
        <w:t xml:space="preserve">на более глубокое изучение дисциплины, приучает к систематическому труду, к умению работать самостоятельно, </w:t>
      </w:r>
      <w:r w:rsidRPr="00000DCA">
        <w:rPr>
          <w:color w:val="000000"/>
          <w:sz w:val="28"/>
          <w:szCs w:val="28"/>
        </w:rPr>
        <w:t xml:space="preserve">творчески подходить к выполнению заданий, воспитывает самодисциплину, что в итоге позволяет подготовить </w:t>
      </w:r>
      <w:r w:rsidRPr="00000DCA">
        <w:rPr>
          <w:color w:val="000000"/>
          <w:spacing w:val="-1"/>
          <w:sz w:val="28"/>
          <w:szCs w:val="28"/>
        </w:rPr>
        <w:t>конкурентоспособного специалиста.</w:t>
      </w:r>
      <w:r w:rsidR="00D42E34" w:rsidRPr="00000DCA">
        <w:rPr>
          <w:sz w:val="28"/>
          <w:szCs w:val="28"/>
        </w:rPr>
        <w:t xml:space="preserve"> Такая схема обучения расширяет сотрудничество преподавателя и студентов, а студентам предоставляется возможность самостоятельно и творчески работать, способствует саморазвитию личности будущего специалиста медика с высокими профессиональными компетенциями, коммуникативной культурой и высоким творческим потенциалом.</w:t>
      </w:r>
    </w:p>
    <w:p w:rsidR="00815B52" w:rsidRPr="00000DCA" w:rsidRDefault="00815B52" w:rsidP="00000DC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000DCA">
        <w:rPr>
          <w:sz w:val="28"/>
          <w:szCs w:val="28"/>
        </w:rPr>
        <w:t>Компетентностная</w:t>
      </w:r>
      <w:proofErr w:type="spellEnd"/>
      <w:r w:rsidRPr="00000DCA">
        <w:rPr>
          <w:sz w:val="28"/>
          <w:szCs w:val="28"/>
        </w:rPr>
        <w:t xml:space="preserve"> модель в образовании призвана решить проблему подготовки грамотных, успешных специалистов, конкурентоспособность которых в значительной степени будет определяться уровнем их профессиональной компетенции.</w:t>
      </w:r>
    </w:p>
    <w:p w:rsidR="00B20426" w:rsidRPr="00000DCA" w:rsidRDefault="00B20426" w:rsidP="00000DCA">
      <w:pPr>
        <w:spacing w:line="360" w:lineRule="auto"/>
        <w:ind w:firstLine="709"/>
        <w:jc w:val="both"/>
        <w:rPr>
          <w:sz w:val="28"/>
          <w:szCs w:val="28"/>
        </w:rPr>
      </w:pPr>
    </w:p>
    <w:sectPr w:rsidR="00B20426" w:rsidRPr="00000DCA" w:rsidSect="00B2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14F"/>
    <w:multiLevelType w:val="singleLevel"/>
    <w:tmpl w:val="D6900378"/>
    <w:lvl w:ilvl="0">
      <w:start w:val="3"/>
      <w:numFmt w:val="upperRoman"/>
      <w:lvlText w:val="%1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46"/>
    <w:rsid w:val="00000DCA"/>
    <w:rsid w:val="00030159"/>
    <w:rsid w:val="00216746"/>
    <w:rsid w:val="00316192"/>
    <w:rsid w:val="00335C4F"/>
    <w:rsid w:val="003B7466"/>
    <w:rsid w:val="00721236"/>
    <w:rsid w:val="007E2BBD"/>
    <w:rsid w:val="00815B52"/>
    <w:rsid w:val="009237F6"/>
    <w:rsid w:val="00AD0377"/>
    <w:rsid w:val="00B20426"/>
    <w:rsid w:val="00D42E34"/>
    <w:rsid w:val="00D77365"/>
    <w:rsid w:val="00F94B51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B5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B5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A523-8BD6-4C44-A5EB-B4001746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3439</Characters>
  <Application>Microsoft Office Word</Application>
  <DocSecurity>0</DocSecurity>
  <Lines>286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2020-08-30T15:47:00Z</dcterms:created>
  <dcterms:modified xsi:type="dcterms:W3CDTF">2020-08-30T15:47:00Z</dcterms:modified>
</cp:coreProperties>
</file>